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22,041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412,720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2024-02-20T15:15:10Z</dcterms:created>
  <dcterms:modified xsi:type="dcterms:W3CDTF">2024-02-20T15:15:10Z</dcterms:modified>
</cp:coreProperties>
</file>